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7F" w:rsidRPr="009E26E5" w:rsidRDefault="003B3EF6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7E68C2C" wp14:editId="429C680D">
            <wp:simplePos x="0" y="0"/>
            <wp:positionH relativeFrom="margin">
              <wp:posOffset>-1056640</wp:posOffset>
            </wp:positionH>
            <wp:positionV relativeFrom="paragraph">
              <wp:posOffset>-147435</wp:posOffset>
            </wp:positionV>
            <wp:extent cx="8084708" cy="32233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708" cy="322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27F"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 xml:space="preserve">"Вестник Недвиговского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</w:pPr>
      <w:r w:rsidRPr="009E26E5">
        <w:rPr>
          <w:rFonts w:ascii="Times New Roman" w:eastAsia="Times New Roman" w:hAnsi="Times New Roman" w:cs="Times New Roman"/>
          <w:i/>
          <w:sz w:val="72"/>
          <w:szCs w:val="72"/>
          <w:lang w:eastAsia="ru-RU"/>
        </w:rPr>
        <w:t>сельского поселения"</w:t>
      </w: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26027F" w:rsidRPr="009E26E5" w:rsidRDefault="000E65DD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467.75pt;height:1.5pt" o:hralign="center" o:hrstd="t" o:hr="t" fillcolor="#aca899" stroked="f"/>
        </w:pict>
      </w:r>
    </w:p>
    <w:p w:rsidR="0026027F" w:rsidRPr="009E26E5" w:rsidRDefault="0026027F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E26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Информационный бюллетень органов местного самоуправления муниципального образования «Недвиговское сельское поселение»</w:t>
      </w:r>
    </w:p>
    <w:p w:rsidR="0026027F" w:rsidRPr="009E26E5" w:rsidRDefault="000E65DD" w:rsidP="00260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rect id="_x0000_i1026" style="width:467.75pt;height:1.5pt" o:hralign="center" o:hrstd="t" o:hr="t" fillcolor="#aca899" stroked="f"/>
        </w:pict>
      </w:r>
    </w:p>
    <w:p w:rsidR="0026027F" w:rsidRPr="009E26E5" w:rsidRDefault="000E65DD" w:rsidP="0053706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ЧЕТВЕРГ</w:t>
      </w:r>
      <w:r w:rsidR="0026027F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, №</w:t>
      </w:r>
      <w:r w:rsidR="009E62F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24</w:t>
      </w:r>
      <w:r w:rsidR="008460D1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E30946" w:rsidRPr="004F465C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="00E30946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от</w:t>
      </w:r>
      <w:proofErr w:type="gramEnd"/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 w:rsidR="004D4409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10</w:t>
      </w:r>
      <w:r w:rsidR="00050BBA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сентября</w:t>
      </w:r>
      <w:r w:rsidR="00644CE7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202</w:t>
      </w:r>
      <w:r w:rsidR="00951F60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6</w:t>
      </w:r>
      <w:r w:rsidR="0026027F" w:rsidRPr="009E26E5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 xml:space="preserve"> года</w:t>
      </w:r>
      <w:r w:rsidR="0026027F"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p w:rsidR="0026027F" w:rsidRPr="009E26E5" w:rsidRDefault="0026027F" w:rsidP="0026027F">
      <w:pPr>
        <w:spacing w:after="0" w:line="240" w:lineRule="auto"/>
        <w:jc w:val="right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E26E5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                                         </w:t>
      </w:r>
    </w:p>
    <w:tbl>
      <w:tblPr>
        <w:tblW w:w="10768" w:type="dxa"/>
        <w:tblInd w:w="-8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000" w:firstRow="0" w:lastRow="0" w:firstColumn="0" w:lastColumn="0" w:noHBand="0" w:noVBand="0"/>
      </w:tblPr>
      <w:tblGrid>
        <w:gridCol w:w="10768"/>
      </w:tblGrid>
      <w:tr w:rsidR="0026027F" w:rsidRPr="009E26E5" w:rsidTr="009877CC">
        <w:trPr>
          <w:trHeight w:val="51"/>
        </w:trPr>
        <w:tc>
          <w:tcPr>
            <w:tcW w:w="10768" w:type="dxa"/>
          </w:tcPr>
          <w:p w:rsidR="009E62F5" w:rsidRDefault="009E62F5" w:rsidP="009E62F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8460D1" w:rsidRDefault="0026027F" w:rsidP="008460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607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НОМЕРЕ</w:t>
            </w:r>
            <w:r w:rsidR="008460D1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:</w:t>
            </w:r>
          </w:p>
          <w:p w:rsidR="00EA4601" w:rsidRPr="00951F60" w:rsidRDefault="00FE4991" w:rsidP="00AB1BA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</w:t>
            </w:r>
            <w:r w:rsidR="00050BBA" w:rsidRP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</w:t>
            </w:r>
            <w:proofErr w:type="gramEnd"/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…</w:t>
            </w:r>
            <w:r w:rsidR="00951F60" w:rsidRPr="00951F60">
              <w:rPr>
                <w:rFonts w:ascii="Times New Roman" w:eastAsia="Times New Roman CYR" w:hAnsi="Times New Roman" w:cs="Times New Roman CYR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0E65D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Решение Собрания депутатов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0E65D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172</w:t>
            </w:r>
            <w:r w:rsidR="009877CC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0E65D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31.08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.20</w:t>
            </w:r>
            <w:r w:rsid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26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г. «</w:t>
            </w:r>
            <w:r w:rsidR="000E65DD" w:rsidRPr="000E65D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Недвиговского сельского поселения от 10.07.2026г. №164 «Об утверждении Правил благоустройства территории Недвиговского сельского </w:t>
            </w:r>
            <w:proofErr w:type="gramStart"/>
            <w:r w:rsidR="000E65DD" w:rsidRPr="000E65DD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поселения»</w:t>
            </w:r>
            <w:r w:rsidR="00951F60" w:rsidRPr="00951F6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»</w:t>
            </w:r>
            <w:r w:rsidR="004D28A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</w:t>
            </w:r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  <w:r w:rsidR="00050BB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 стр.</w:t>
            </w:r>
            <w:r w:rsidRPr="003B3EF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  <w:p w:rsidR="0026027F" w:rsidRPr="00FE4991" w:rsidRDefault="0026027F" w:rsidP="004D4409">
            <w:pPr>
              <w:spacing w:after="0" w:line="240" w:lineRule="auto"/>
              <w:ind w:right="-55"/>
              <w:jc w:val="both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</w:p>
        </w:tc>
      </w:tr>
      <w:tr w:rsidR="00537062" w:rsidRPr="009E26E5" w:rsidTr="009877CC">
        <w:trPr>
          <w:trHeight w:val="63"/>
        </w:trPr>
        <w:tc>
          <w:tcPr>
            <w:tcW w:w="10768" w:type="dxa"/>
          </w:tcPr>
          <w:p w:rsidR="00B90BA2" w:rsidRDefault="00B90BA2" w:rsidP="00B90BA2">
            <w:pPr>
              <w:widowControl w:val="0"/>
              <w:shd w:val="clear" w:color="auto" w:fill="FFFFFF"/>
              <w:tabs>
                <w:tab w:val="left" w:pos="678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537062" w:rsidRPr="009E26E5" w:rsidRDefault="00537062" w:rsidP="000B61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26027F" w:rsidRPr="009E26E5" w:rsidRDefault="0026027F" w:rsidP="00260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tbl>
      <w:tblPr>
        <w:tblpPr w:leftFromText="180" w:rightFromText="180" w:vertAnchor="text" w:horzAnchor="margin" w:tblpXSpec="center" w:tblpY="49"/>
        <w:tblW w:w="89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652"/>
        <w:gridCol w:w="4324"/>
      </w:tblGrid>
      <w:tr w:rsidR="0026027F" w:rsidRPr="009E26E5" w:rsidTr="002A2CC4">
        <w:trPr>
          <w:trHeight w:val="1374"/>
        </w:trPr>
        <w:tc>
          <w:tcPr>
            <w:tcW w:w="46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Учредитель: Администрация Недвиговского сельского поселения.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Адрес издателя – Администрация Недвиговского сельского поселения: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346813, Ростовская область, Мясниковский район, х. Недвиговка, ул. Ченцова, 7.</w:t>
            </w: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Тираж 5 экземпляров - распространяется бесплатно.</w:t>
            </w:r>
          </w:p>
        </w:tc>
        <w:tc>
          <w:tcPr>
            <w:tcW w:w="43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ЭЛЕКТРОННЫЕ ВЕРСИИ НОМЕРОВ бюллетеня «Вестник Недвиговского сельского поселения» Вы можете найти на официальном сайте администрации Недвиговского сельского поселения </w:t>
            </w:r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www</w:t>
            </w:r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spellStart"/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nedvig</w:t>
            </w:r>
            <w:proofErr w:type="spellEnd"/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spellStart"/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amrro</w:t>
            </w:r>
            <w:proofErr w:type="spellEnd"/>
            <w:r w:rsidRPr="0053706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proofErr w:type="spellStart"/>
            <w:r w:rsidRPr="00537062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ru</w:t>
            </w:r>
            <w:proofErr w:type="spellEnd"/>
          </w:p>
          <w:p w:rsidR="0026027F" w:rsidRPr="00537062" w:rsidRDefault="0026027F" w:rsidP="002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6027F" w:rsidRPr="00537062" w:rsidRDefault="0026027F" w:rsidP="002602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F465C" w:rsidRDefault="004F465C" w:rsidP="007E36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118" w:rsidRDefault="00141118" w:rsidP="001411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01BF" w:rsidRDefault="00DB01BF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28AA" w:rsidRDefault="004D28AA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МЯСНИКОВСКИЙ РАЙОН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«НЕДВИГОВСКОЕ СЕЛЬСКОЕ ПОСЕЛЕНИЕ»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 НЕДВИГОВСКОГО СЕЛЬСКОГО ПОСЕЛЕНИЯ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Принято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Собранием депутатов                           № 172                                31.08. .2026г</w:t>
      </w: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Собрания депутатов Недвиговского сельского поселения от 10.07.2026г. №164 «Об утверждении Правил благоустройства территории Недвиговского сельского поселения»</w:t>
      </w: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На основании Федерального закона  от 06.10.2003 г. №131-ФЗ «Об общих принципах организации местного самоуправления в Российской Федерации», Федерального закона от 20.03.2025 г. №33-ФЗ «Об общих принципах организации местного самоуправления в единой системе публичной власти», Федерального закона Российской Федерации от 24.06.1998 г. №89-ФЗ «Об отходах производства и потребления», руководствуясь постановлением Администрации Мясниковского района № 969 от 24.07.2026 г. «Об утверждении типовых требований к внешнему виду нестационарных торговых объектов», в </w:t>
      </w: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соответствие с Уставом муниципального образования «Недвиговское сельское поселение», 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Собрание депутатов Недвиговского сельского поселения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numPr>
          <w:ilvl w:val="0"/>
          <w:numId w:val="32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Собрания депутатов Недвиговского сельского поселения от 10.07.2026г. №164 «Об утверждении Правил благоустройства территории Недвиговское сельского поселения» следующие изменения:</w:t>
      </w:r>
    </w:p>
    <w:p w:rsidR="000E65DD" w:rsidRPr="000E65DD" w:rsidRDefault="000E65DD" w:rsidP="000E65D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1.1.в разделе шесть «</w:t>
      </w:r>
      <w:r w:rsidRPr="000E6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Строительство, установка и содержание малых архитектурных форм, элементов благоустройства, точек выездной, выносной и мелкорозничной торговли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Правил благоустройства территории Недвиговского сельского поселения Мясниковского района: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 6.4 изложить в следующей редакции: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«6.4. Требования к установке и содержанию нестационарных торговых объектов (НТО).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  дополнить подпунктами 6.5.1. - 6.5.4. следующего содержания: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  «6.4.1. Размещение НТО на территории Недвиговского сельского поселения допускается с учетом требований к их внешнему виду, в соответствии с Типовыми требованиями (дизайн-кодом), установленными постановлением Администрации Мясниковского района № 969 от 24.07.2026 г. «Об утверждении типовых требований к внешнему виду нестационарных торговых объектов».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6.4.2.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 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типовых конструкций нестационарных торговых объектов, нестационарных объектов и зон их размещения по типам и видам на территории Недвиговского сельского поселения определяется постановлением Администрации Мясниковского района № 969 от 24.07.2026 г. «Об утверждении типовых требований к внешнему виду нестационарных торговых объектов» с учетом дизайн-кода.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6.4.3. Нестационарный торговый объект, установленный с нарушением требований действующего законодательства, муниципальных правовых актов, считается самовольным и подлежит демонтажу. Благоустройство территории осуществляется лицом, выполнившим демонтаж нестационарного торгового объекта.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6.4.4. Размещение нестационарных торговых объектов на земельных участках, в зданиях, строениях, сооружениях, находящихся в муниципальной собственности,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 " </w:t>
      </w:r>
    </w:p>
    <w:p w:rsidR="000E65DD" w:rsidRPr="000E65DD" w:rsidRDefault="000E65DD" w:rsidP="000E65DD">
      <w:pPr>
        <w:spacing w:after="0" w:line="240" w:lineRule="auto"/>
        <w:ind w:left="97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вступает в силу со дня его официального опубликования и подлежит размещению на официальном сайте муниципального образования «Недвиговское сельское поселение». </w:t>
      </w:r>
    </w:p>
    <w:p w:rsidR="000E65DD" w:rsidRPr="000E65DD" w:rsidRDefault="000E65DD" w:rsidP="000E65D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исполнения настоящего решения возложить на 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комиссию </w:t>
      </w: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местному</w:t>
      </w:r>
      <w:r w:rsidRPr="000E65D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самоуправлению и охране общественного порядка</w:t>
      </w:r>
      <w:r w:rsidRPr="000E65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Собрания депутатов Недвиговского сельского поселения.</w:t>
      </w:r>
    </w:p>
    <w:p w:rsidR="000E65DD" w:rsidRPr="000E65DD" w:rsidRDefault="000E65DD" w:rsidP="000E65DD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– </w:t>
      </w:r>
    </w:p>
    <w:p w:rsidR="000E65DD" w:rsidRPr="000E65DD" w:rsidRDefault="000E65DD" w:rsidP="000E65D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Недвиговского сельского</w:t>
      </w:r>
    </w:p>
    <w:p w:rsidR="000E65DD" w:rsidRPr="000E65DD" w:rsidRDefault="000E65DD" w:rsidP="000E65D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                                                             </w:t>
      </w:r>
      <w:proofErr w:type="spellStart"/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>О.И.Локтионова</w:t>
      </w:r>
      <w:proofErr w:type="spellEnd"/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0E65DD" w:rsidRPr="000E65DD" w:rsidRDefault="000E65DD" w:rsidP="000E65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E65DD" w:rsidRPr="000E65DD" w:rsidRDefault="000E65DD" w:rsidP="000E65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DD" w:rsidRPr="000E65DD" w:rsidRDefault="000E65DD" w:rsidP="000E6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28AA" w:rsidRDefault="004D28AA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7F17" w:rsidRDefault="00347F17" w:rsidP="003B3EF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347F17" w:rsidSect="000E65DD">
      <w:headerReference w:type="default" r:id="rId9"/>
      <w:footerReference w:type="even" r:id="rId10"/>
      <w:foot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F60" w:rsidRDefault="00951F60" w:rsidP="0026027F">
      <w:pPr>
        <w:spacing w:after="0" w:line="240" w:lineRule="auto"/>
      </w:pPr>
      <w:r>
        <w:separator/>
      </w:r>
    </w:p>
  </w:endnote>
  <w:endnote w:type="continuationSeparator" w:id="0">
    <w:p w:rsidR="00951F60" w:rsidRDefault="00951F60" w:rsidP="0026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 w:rsidP="0013770B">
    <w:pPr>
      <w:pStyle w:val="a8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951F60" w:rsidRDefault="00951F60" w:rsidP="0013770B">
    <w:pPr>
      <w:pStyle w:val="a8"/>
      <w:ind w:right="360"/>
    </w:pPr>
  </w:p>
  <w:p w:rsidR="00951F60" w:rsidRDefault="00951F60"/>
  <w:p w:rsidR="00951F60" w:rsidRDefault="00951F6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0E65DD">
      <w:rPr>
        <w:noProof/>
      </w:rPr>
      <w:t>4</w:t>
    </w:r>
    <w:r>
      <w:fldChar w:fldCharType="end"/>
    </w:r>
  </w:p>
  <w:p w:rsidR="00951F60" w:rsidRDefault="00951F60">
    <w:pPr>
      <w:pStyle w:val="a8"/>
    </w:pPr>
  </w:p>
  <w:p w:rsidR="00951F60" w:rsidRDefault="00951F60"/>
  <w:p w:rsidR="00951F60" w:rsidRDefault="00951F6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F60" w:rsidRDefault="00951F60" w:rsidP="0026027F">
      <w:pPr>
        <w:spacing w:after="0" w:line="240" w:lineRule="auto"/>
      </w:pPr>
      <w:r>
        <w:separator/>
      </w:r>
    </w:p>
  </w:footnote>
  <w:footnote w:type="continuationSeparator" w:id="0">
    <w:p w:rsidR="00951F60" w:rsidRDefault="00951F60" w:rsidP="0026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60" w:rsidRDefault="00951F6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65DD">
      <w:rPr>
        <w:noProof/>
      </w:rPr>
      <w:t>4</w:t>
    </w:r>
    <w:r>
      <w:fldChar w:fldCharType="end"/>
    </w:r>
  </w:p>
  <w:p w:rsidR="00951F60" w:rsidRDefault="00951F60">
    <w:pPr>
      <w:pStyle w:val="a6"/>
    </w:pPr>
  </w:p>
  <w:p w:rsidR="00951F60" w:rsidRDefault="00951F60"/>
  <w:p w:rsidR="00951F60" w:rsidRDefault="00951F6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EB6DAB6"/>
    <w:lvl w:ilvl="0">
      <w:numFmt w:val="bullet"/>
      <w:lvlText w:val="*"/>
      <w:lvlJc w:val="left"/>
      <w:pPr>
        <w:ind w:left="-73" w:firstLine="0"/>
      </w:pPr>
    </w:lvl>
  </w:abstractNum>
  <w:abstractNum w:abstractNumId="1" w15:restartNumberingAfterBreak="0">
    <w:nsid w:val="04C94CDB"/>
    <w:multiLevelType w:val="hybridMultilevel"/>
    <w:tmpl w:val="21DA2FCE"/>
    <w:numStyleLink w:val="a"/>
  </w:abstractNum>
  <w:abstractNum w:abstractNumId="2" w15:restartNumberingAfterBreak="0">
    <w:nsid w:val="07767343"/>
    <w:multiLevelType w:val="hybridMultilevel"/>
    <w:tmpl w:val="21DA2FCE"/>
    <w:styleLink w:val="a"/>
    <w:lvl w:ilvl="0" w:tplc="3E98D368">
      <w:start w:val="1"/>
      <w:numFmt w:val="bullet"/>
      <w:lvlText w:val="-"/>
      <w:lvlJc w:val="left"/>
      <w:pPr>
        <w:tabs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9816C0">
      <w:start w:val="1"/>
      <w:numFmt w:val="bullet"/>
      <w:lvlText w:val="-"/>
      <w:lvlJc w:val="left"/>
      <w:pPr>
        <w:tabs>
          <w:tab w:val="num" w:pos="1498"/>
        </w:tabs>
        <w:ind w:left="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16D6C6">
      <w:start w:val="1"/>
      <w:numFmt w:val="bullet"/>
      <w:lvlText w:val="-"/>
      <w:lvlJc w:val="left"/>
      <w:pPr>
        <w:tabs>
          <w:tab w:val="num" w:pos="2098"/>
        </w:tabs>
        <w:ind w:left="1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021D34">
      <w:start w:val="1"/>
      <w:numFmt w:val="bullet"/>
      <w:lvlText w:val="-"/>
      <w:lvlJc w:val="left"/>
      <w:pPr>
        <w:tabs>
          <w:tab w:val="num" w:pos="2698"/>
        </w:tabs>
        <w:ind w:left="1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4A1840">
      <w:start w:val="1"/>
      <w:numFmt w:val="bullet"/>
      <w:lvlText w:val="-"/>
      <w:lvlJc w:val="left"/>
      <w:pPr>
        <w:tabs>
          <w:tab w:val="num" w:pos="3298"/>
        </w:tabs>
        <w:ind w:left="25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CCFCD6">
      <w:start w:val="1"/>
      <w:numFmt w:val="bullet"/>
      <w:lvlText w:val="-"/>
      <w:lvlJc w:val="left"/>
      <w:pPr>
        <w:tabs>
          <w:tab w:val="num" w:pos="3898"/>
        </w:tabs>
        <w:ind w:left="31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C23478">
      <w:start w:val="1"/>
      <w:numFmt w:val="bullet"/>
      <w:lvlText w:val="-"/>
      <w:lvlJc w:val="left"/>
      <w:pPr>
        <w:tabs>
          <w:tab w:val="num" w:pos="4498"/>
        </w:tabs>
        <w:ind w:left="37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008596">
      <w:start w:val="1"/>
      <w:numFmt w:val="bullet"/>
      <w:lvlText w:val="-"/>
      <w:lvlJc w:val="left"/>
      <w:pPr>
        <w:tabs>
          <w:tab w:val="num" w:pos="5098"/>
        </w:tabs>
        <w:ind w:left="43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564EB8">
      <w:start w:val="1"/>
      <w:numFmt w:val="bullet"/>
      <w:lvlText w:val="-"/>
      <w:lvlJc w:val="left"/>
      <w:pPr>
        <w:tabs>
          <w:tab w:val="num" w:pos="5698"/>
        </w:tabs>
        <w:ind w:left="4989" w:firstLine="5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CB6554B"/>
    <w:multiLevelType w:val="multilevel"/>
    <w:tmpl w:val="D1960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0D593C26"/>
    <w:multiLevelType w:val="hybridMultilevel"/>
    <w:tmpl w:val="24B6B99A"/>
    <w:lvl w:ilvl="0" w:tplc="D37AA792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" w15:restartNumberingAfterBreak="0">
    <w:nsid w:val="0E550C33"/>
    <w:multiLevelType w:val="hybridMultilevel"/>
    <w:tmpl w:val="30BAD59C"/>
    <w:lvl w:ilvl="0" w:tplc="70C6E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2639D0"/>
    <w:multiLevelType w:val="hybridMultilevel"/>
    <w:tmpl w:val="7B2E2BCE"/>
    <w:lvl w:ilvl="0" w:tplc="35AC78E6">
      <w:start w:val="1"/>
      <w:numFmt w:val="decimal"/>
      <w:lvlText w:val="%1."/>
      <w:lvlJc w:val="left"/>
      <w:pPr>
        <w:ind w:left="1700" w:hanging="990"/>
      </w:pPr>
      <w:rPr>
        <w:rFonts w:hint="default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3C65937"/>
    <w:multiLevelType w:val="hybridMultilevel"/>
    <w:tmpl w:val="9EF259B6"/>
    <w:lvl w:ilvl="0" w:tplc="4C304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7914F81"/>
    <w:multiLevelType w:val="hybridMultilevel"/>
    <w:tmpl w:val="75C8D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A346D"/>
    <w:multiLevelType w:val="hybridMultilevel"/>
    <w:tmpl w:val="A956BEDE"/>
    <w:lvl w:ilvl="0" w:tplc="DB9EF58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EDA4969"/>
    <w:multiLevelType w:val="hybridMultilevel"/>
    <w:tmpl w:val="01021440"/>
    <w:lvl w:ilvl="0" w:tplc="30D85DA6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FF0ABF"/>
    <w:multiLevelType w:val="singleLevel"/>
    <w:tmpl w:val="1FFF0ABF"/>
    <w:lvl w:ilvl="0">
      <w:start w:val="2"/>
      <w:numFmt w:val="decimal"/>
      <w:suff w:val="space"/>
      <w:lvlText w:val="%1."/>
      <w:lvlJc w:val="left"/>
    </w:lvl>
  </w:abstractNum>
  <w:abstractNum w:abstractNumId="12" w15:restartNumberingAfterBreak="0">
    <w:nsid w:val="24E779A9"/>
    <w:multiLevelType w:val="hybridMultilevel"/>
    <w:tmpl w:val="19D8DA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9043EE6"/>
    <w:multiLevelType w:val="hybridMultilevel"/>
    <w:tmpl w:val="EBA49210"/>
    <w:numStyleLink w:val="a0"/>
  </w:abstractNum>
  <w:abstractNum w:abstractNumId="14" w15:restartNumberingAfterBreak="0">
    <w:nsid w:val="32C57581"/>
    <w:multiLevelType w:val="multilevel"/>
    <w:tmpl w:val="2D8A4D1E"/>
    <w:lvl w:ilvl="0">
      <w:start w:val="1"/>
      <w:numFmt w:val="decimal"/>
      <w:lvlText w:val="%1."/>
      <w:lvlJc w:val="left"/>
      <w:pPr>
        <w:tabs>
          <w:tab w:val="num" w:pos="1630"/>
        </w:tabs>
        <w:ind w:left="1630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5" w15:restartNumberingAfterBreak="0">
    <w:nsid w:val="41BD3402"/>
    <w:multiLevelType w:val="hybridMultilevel"/>
    <w:tmpl w:val="EBA49210"/>
    <w:styleLink w:val="a0"/>
    <w:lvl w:ilvl="0" w:tplc="0DD4FCFE">
      <w:start w:val="1"/>
      <w:numFmt w:val="decimal"/>
      <w:lvlText w:val="%1."/>
      <w:lvlJc w:val="left"/>
      <w:pPr>
        <w:tabs>
          <w:tab w:val="num" w:pos="941"/>
        </w:tabs>
        <w:ind w:left="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D6D0BA">
      <w:start w:val="1"/>
      <w:numFmt w:val="decimal"/>
      <w:lvlText w:val="%2."/>
      <w:lvlJc w:val="left"/>
      <w:pPr>
        <w:tabs>
          <w:tab w:val="num" w:pos="1741"/>
        </w:tabs>
        <w:ind w:left="1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06EF6E">
      <w:start w:val="1"/>
      <w:numFmt w:val="decimal"/>
      <w:lvlText w:val="%3."/>
      <w:lvlJc w:val="left"/>
      <w:pPr>
        <w:tabs>
          <w:tab w:val="num" w:pos="2541"/>
        </w:tabs>
        <w:ind w:left="1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6A32CE">
      <w:start w:val="1"/>
      <w:numFmt w:val="decimal"/>
      <w:lvlText w:val="%4."/>
      <w:lvlJc w:val="left"/>
      <w:pPr>
        <w:tabs>
          <w:tab w:val="num" w:pos="3341"/>
        </w:tabs>
        <w:ind w:left="2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A61016">
      <w:start w:val="1"/>
      <w:numFmt w:val="decimal"/>
      <w:lvlText w:val="%5."/>
      <w:lvlJc w:val="left"/>
      <w:pPr>
        <w:tabs>
          <w:tab w:val="num" w:pos="4141"/>
        </w:tabs>
        <w:ind w:left="34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D94FD30">
      <w:start w:val="1"/>
      <w:numFmt w:val="decimal"/>
      <w:lvlText w:val="%6."/>
      <w:lvlJc w:val="left"/>
      <w:pPr>
        <w:tabs>
          <w:tab w:val="num" w:pos="4941"/>
        </w:tabs>
        <w:ind w:left="42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209DFC">
      <w:start w:val="1"/>
      <w:numFmt w:val="decimal"/>
      <w:lvlText w:val="%7."/>
      <w:lvlJc w:val="left"/>
      <w:pPr>
        <w:tabs>
          <w:tab w:val="num" w:pos="5741"/>
        </w:tabs>
        <w:ind w:left="50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2291A6">
      <w:start w:val="1"/>
      <w:numFmt w:val="decimal"/>
      <w:lvlText w:val="%8."/>
      <w:lvlJc w:val="left"/>
      <w:pPr>
        <w:tabs>
          <w:tab w:val="num" w:pos="6541"/>
        </w:tabs>
        <w:ind w:left="58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F066E2C">
      <w:start w:val="1"/>
      <w:numFmt w:val="decimal"/>
      <w:lvlText w:val="%9."/>
      <w:lvlJc w:val="left"/>
      <w:pPr>
        <w:tabs>
          <w:tab w:val="num" w:pos="7341"/>
        </w:tabs>
        <w:ind w:left="6632" w:firstLine="4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3E73D14"/>
    <w:multiLevelType w:val="hybridMultilevel"/>
    <w:tmpl w:val="76B8F18C"/>
    <w:lvl w:ilvl="0" w:tplc="2BE8B50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602086A"/>
    <w:multiLevelType w:val="hybridMultilevel"/>
    <w:tmpl w:val="0B225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87724"/>
    <w:multiLevelType w:val="hybridMultilevel"/>
    <w:tmpl w:val="9FF88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7566D"/>
    <w:multiLevelType w:val="hybridMultilevel"/>
    <w:tmpl w:val="AF7801EA"/>
    <w:lvl w:ilvl="0" w:tplc="23E8F4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617D9"/>
    <w:multiLevelType w:val="hybridMultilevel"/>
    <w:tmpl w:val="ADA4F5FA"/>
    <w:lvl w:ilvl="0" w:tplc="973C3CBE">
      <w:start w:val="1"/>
      <w:numFmt w:val="decimal"/>
      <w:lvlText w:val="%1)"/>
      <w:lvlJc w:val="left"/>
      <w:pPr>
        <w:ind w:left="183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1" w15:restartNumberingAfterBreak="0">
    <w:nsid w:val="5BDC4487"/>
    <w:multiLevelType w:val="hybridMultilevel"/>
    <w:tmpl w:val="8D0CA04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776E1"/>
    <w:multiLevelType w:val="hybridMultilevel"/>
    <w:tmpl w:val="B3345644"/>
    <w:lvl w:ilvl="0" w:tplc="B3926726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726FC1"/>
    <w:multiLevelType w:val="hybridMultilevel"/>
    <w:tmpl w:val="538A32CC"/>
    <w:lvl w:ilvl="0" w:tplc="2208D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C1478F"/>
    <w:multiLevelType w:val="hybridMultilevel"/>
    <w:tmpl w:val="51D83688"/>
    <w:lvl w:ilvl="0" w:tplc="7C16FD84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40955CE"/>
    <w:multiLevelType w:val="hybridMultilevel"/>
    <w:tmpl w:val="5382F17A"/>
    <w:lvl w:ilvl="0" w:tplc="16F40CC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 w15:restartNumberingAfterBreak="0">
    <w:nsid w:val="758075E6"/>
    <w:multiLevelType w:val="hybridMultilevel"/>
    <w:tmpl w:val="71D2F9E2"/>
    <w:lvl w:ilvl="0" w:tplc="0419000F">
      <w:start w:val="1"/>
      <w:numFmt w:val="decimal"/>
      <w:lvlText w:val="%1."/>
      <w:lvlJc w:val="left"/>
      <w:pPr>
        <w:ind w:left="1134" w:hanging="360"/>
      </w:p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7" w15:restartNumberingAfterBreak="0">
    <w:nsid w:val="77DA2841"/>
    <w:multiLevelType w:val="hybridMultilevel"/>
    <w:tmpl w:val="F9ACFC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7FD7C62"/>
    <w:multiLevelType w:val="hybridMultilevel"/>
    <w:tmpl w:val="69E8783E"/>
    <w:lvl w:ilvl="0" w:tplc="7B22344C">
      <w:start w:val="1"/>
      <w:numFmt w:val="decimal"/>
      <w:lvlText w:val="%1."/>
      <w:lvlJc w:val="left"/>
      <w:pPr>
        <w:ind w:left="600" w:hanging="360"/>
      </w:pPr>
      <w:rPr>
        <w:rFonts w:eastAsiaTheme="minorEastAsia"/>
        <w:color w:val="auto"/>
      </w:r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9" w15:restartNumberingAfterBreak="0">
    <w:nsid w:val="7DE058A5"/>
    <w:multiLevelType w:val="multilevel"/>
    <w:tmpl w:val="988247DA"/>
    <w:lvl w:ilvl="0">
      <w:start w:val="1"/>
      <w:numFmt w:val="decimal"/>
      <w:lvlText w:val="%1."/>
      <w:lvlJc w:val="left"/>
      <w:pPr>
        <w:ind w:left="97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30" w15:restartNumberingAfterBreak="0">
    <w:nsid w:val="7F7039FC"/>
    <w:multiLevelType w:val="hybridMultilevel"/>
    <w:tmpl w:val="0B225B4C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5"/>
  </w:num>
  <w:num w:numId="2">
    <w:abstractNumId w:val="13"/>
  </w:num>
  <w:num w:numId="3">
    <w:abstractNumId w:val="2"/>
  </w:num>
  <w:num w:numId="4">
    <w:abstractNumId w:val="1"/>
  </w:num>
  <w:num w:numId="5">
    <w:abstractNumId w:val="12"/>
  </w:num>
  <w:num w:numId="6">
    <w:abstractNumId w:val="19"/>
  </w:num>
  <w:num w:numId="7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9">
    <w:abstractNumId w:val="23"/>
  </w:num>
  <w:num w:numId="10">
    <w:abstractNumId w:val="22"/>
  </w:num>
  <w:num w:numId="11">
    <w:abstractNumId w:val="11"/>
  </w:num>
  <w:num w:numId="12">
    <w:abstractNumId w:val="27"/>
  </w:num>
  <w:num w:numId="13">
    <w:abstractNumId w:val="8"/>
  </w:num>
  <w:num w:numId="14">
    <w:abstractNumId w:val="20"/>
  </w:num>
  <w:num w:numId="15">
    <w:abstractNumId w:val="10"/>
  </w:num>
  <w:num w:numId="16">
    <w:abstractNumId w:val="3"/>
  </w:num>
  <w:num w:numId="17">
    <w:abstractNumId w:val="14"/>
  </w:num>
  <w:num w:numId="18">
    <w:abstractNumId w:val="25"/>
  </w:num>
  <w:num w:numId="19">
    <w:abstractNumId w:val="6"/>
  </w:num>
  <w:num w:numId="20">
    <w:abstractNumId w:val="7"/>
  </w:num>
  <w:num w:numId="21">
    <w:abstractNumId w:val="4"/>
  </w:num>
  <w:num w:numId="22">
    <w:abstractNumId w:val="9"/>
  </w:num>
  <w:num w:numId="23">
    <w:abstractNumId w:val="21"/>
  </w:num>
  <w:num w:numId="24">
    <w:abstractNumId w:val="18"/>
  </w:num>
  <w:num w:numId="25">
    <w:abstractNumId w:val="26"/>
  </w:num>
  <w:num w:numId="26">
    <w:abstractNumId w:val="5"/>
  </w:num>
  <w:num w:numId="27">
    <w:abstractNumId w:val="16"/>
  </w:num>
  <w:num w:numId="28">
    <w:abstractNumId w:val="24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17"/>
  </w:num>
  <w:num w:numId="32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3BF"/>
    <w:rsid w:val="00011D70"/>
    <w:rsid w:val="00023085"/>
    <w:rsid w:val="00050BBA"/>
    <w:rsid w:val="00077AC0"/>
    <w:rsid w:val="00091EE0"/>
    <w:rsid w:val="000A6001"/>
    <w:rsid w:val="000B61C9"/>
    <w:rsid w:val="000C364E"/>
    <w:rsid w:val="000C532A"/>
    <w:rsid w:val="000E65DD"/>
    <w:rsid w:val="00133A54"/>
    <w:rsid w:val="0013770B"/>
    <w:rsid w:val="00141118"/>
    <w:rsid w:val="00176CA2"/>
    <w:rsid w:val="0018139F"/>
    <w:rsid w:val="00183052"/>
    <w:rsid w:val="001942E9"/>
    <w:rsid w:val="001A60AA"/>
    <w:rsid w:val="001B0CEF"/>
    <w:rsid w:val="001B378C"/>
    <w:rsid w:val="001C2C0F"/>
    <w:rsid w:val="001D0BA8"/>
    <w:rsid w:val="001E4704"/>
    <w:rsid w:val="001E7672"/>
    <w:rsid w:val="00204995"/>
    <w:rsid w:val="002356C1"/>
    <w:rsid w:val="0026027F"/>
    <w:rsid w:val="00294203"/>
    <w:rsid w:val="002A2CC4"/>
    <w:rsid w:val="002E0034"/>
    <w:rsid w:val="00336204"/>
    <w:rsid w:val="00341275"/>
    <w:rsid w:val="00344272"/>
    <w:rsid w:val="00347CAA"/>
    <w:rsid w:val="00347F17"/>
    <w:rsid w:val="003B21CD"/>
    <w:rsid w:val="003B3EF6"/>
    <w:rsid w:val="003C5332"/>
    <w:rsid w:val="003E5DBA"/>
    <w:rsid w:val="00415F5A"/>
    <w:rsid w:val="00433BD0"/>
    <w:rsid w:val="00446487"/>
    <w:rsid w:val="004852E8"/>
    <w:rsid w:val="004C6F04"/>
    <w:rsid w:val="004D28AA"/>
    <w:rsid w:val="004D4409"/>
    <w:rsid w:val="004F465C"/>
    <w:rsid w:val="00504E07"/>
    <w:rsid w:val="00512D98"/>
    <w:rsid w:val="00534B4D"/>
    <w:rsid w:val="0053683A"/>
    <w:rsid w:val="00537062"/>
    <w:rsid w:val="005909B0"/>
    <w:rsid w:val="005A1263"/>
    <w:rsid w:val="005B738D"/>
    <w:rsid w:val="005C5D46"/>
    <w:rsid w:val="0060724E"/>
    <w:rsid w:val="00634569"/>
    <w:rsid w:val="00644CE7"/>
    <w:rsid w:val="00647855"/>
    <w:rsid w:val="00657D09"/>
    <w:rsid w:val="00691C79"/>
    <w:rsid w:val="006A20F7"/>
    <w:rsid w:val="006B1208"/>
    <w:rsid w:val="006F2BCD"/>
    <w:rsid w:val="006F612B"/>
    <w:rsid w:val="0075732C"/>
    <w:rsid w:val="0077502B"/>
    <w:rsid w:val="007B246C"/>
    <w:rsid w:val="007E361B"/>
    <w:rsid w:val="007F07BB"/>
    <w:rsid w:val="008254E3"/>
    <w:rsid w:val="008460D1"/>
    <w:rsid w:val="008A22E4"/>
    <w:rsid w:val="008A2913"/>
    <w:rsid w:val="008A41D7"/>
    <w:rsid w:val="008C3299"/>
    <w:rsid w:val="008D4F02"/>
    <w:rsid w:val="00904E19"/>
    <w:rsid w:val="009123BF"/>
    <w:rsid w:val="00915E66"/>
    <w:rsid w:val="0093694E"/>
    <w:rsid w:val="00951F60"/>
    <w:rsid w:val="00954771"/>
    <w:rsid w:val="0095669A"/>
    <w:rsid w:val="009877CC"/>
    <w:rsid w:val="009C78CC"/>
    <w:rsid w:val="009E62F5"/>
    <w:rsid w:val="009F0637"/>
    <w:rsid w:val="00A04460"/>
    <w:rsid w:val="00A24EB2"/>
    <w:rsid w:val="00A44710"/>
    <w:rsid w:val="00A54AB2"/>
    <w:rsid w:val="00A75D4D"/>
    <w:rsid w:val="00AB1BA1"/>
    <w:rsid w:val="00AC6AA5"/>
    <w:rsid w:val="00AF0FCA"/>
    <w:rsid w:val="00AF6A98"/>
    <w:rsid w:val="00B22B1A"/>
    <w:rsid w:val="00B61DED"/>
    <w:rsid w:val="00B80228"/>
    <w:rsid w:val="00B90BA2"/>
    <w:rsid w:val="00B956C6"/>
    <w:rsid w:val="00B978CA"/>
    <w:rsid w:val="00BA43C5"/>
    <w:rsid w:val="00BB0924"/>
    <w:rsid w:val="00BC524D"/>
    <w:rsid w:val="00BE1D87"/>
    <w:rsid w:val="00C2128E"/>
    <w:rsid w:val="00C26087"/>
    <w:rsid w:val="00C72414"/>
    <w:rsid w:val="00C74A0E"/>
    <w:rsid w:val="00C75687"/>
    <w:rsid w:val="00C8438B"/>
    <w:rsid w:val="00C94154"/>
    <w:rsid w:val="00CD3963"/>
    <w:rsid w:val="00D12FA5"/>
    <w:rsid w:val="00D47847"/>
    <w:rsid w:val="00D6742B"/>
    <w:rsid w:val="00D6761E"/>
    <w:rsid w:val="00D86402"/>
    <w:rsid w:val="00DB01BF"/>
    <w:rsid w:val="00DC1BBE"/>
    <w:rsid w:val="00DC5235"/>
    <w:rsid w:val="00DF7D8D"/>
    <w:rsid w:val="00E30946"/>
    <w:rsid w:val="00E45716"/>
    <w:rsid w:val="00E5145E"/>
    <w:rsid w:val="00EA4601"/>
    <w:rsid w:val="00EA4633"/>
    <w:rsid w:val="00F42366"/>
    <w:rsid w:val="00F56E34"/>
    <w:rsid w:val="00F62980"/>
    <w:rsid w:val="00F72B4F"/>
    <w:rsid w:val="00F81B46"/>
    <w:rsid w:val="00FA1C2F"/>
    <w:rsid w:val="00FE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1BBE6A5"/>
  <w15:chartTrackingRefBased/>
  <w15:docId w15:val="{0173A574-E348-4CA4-BCA6-176FDBF3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6027F"/>
    <w:pPr>
      <w:spacing w:after="200" w:line="276" w:lineRule="auto"/>
    </w:pPr>
  </w:style>
  <w:style w:type="paragraph" w:styleId="1">
    <w:name w:val="heading 1"/>
    <w:basedOn w:val="a1"/>
    <w:next w:val="a1"/>
    <w:link w:val="10"/>
    <w:qFormat/>
    <w:rsid w:val="0013770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1"/>
    <w:next w:val="a1"/>
    <w:link w:val="20"/>
    <w:uiPriority w:val="9"/>
    <w:qFormat/>
    <w:rsid w:val="0013770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1"/>
    <w:next w:val="a1"/>
    <w:link w:val="30"/>
    <w:qFormat/>
    <w:rsid w:val="0013770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26027F"/>
    <w:pPr>
      <w:ind w:left="720"/>
      <w:contextualSpacing/>
    </w:pPr>
  </w:style>
  <w:style w:type="paragraph" w:styleId="a6">
    <w:name w:val="header"/>
    <w:basedOn w:val="a1"/>
    <w:link w:val="a7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rsid w:val="0026027F"/>
  </w:style>
  <w:style w:type="paragraph" w:styleId="a8">
    <w:name w:val="footer"/>
    <w:basedOn w:val="a1"/>
    <w:link w:val="a9"/>
    <w:unhideWhenUsed/>
    <w:rsid w:val="0026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027F"/>
  </w:style>
  <w:style w:type="numbering" w:customStyle="1" w:styleId="11">
    <w:name w:val="Нет списка1"/>
    <w:next w:val="a4"/>
    <w:uiPriority w:val="99"/>
    <w:semiHidden/>
    <w:unhideWhenUsed/>
    <w:rsid w:val="0026027F"/>
  </w:style>
  <w:style w:type="paragraph" w:styleId="aa">
    <w:name w:val="Document Map"/>
    <w:basedOn w:val="a1"/>
    <w:link w:val="ab"/>
    <w:uiPriority w:val="99"/>
    <w:rsid w:val="0026027F"/>
    <w:pPr>
      <w:shd w:val="clear" w:color="auto" w:fill="000080"/>
    </w:pPr>
    <w:rPr>
      <w:rFonts w:ascii="Times New Roman" w:eastAsia="Times New Roman" w:hAnsi="Times New Roman" w:cs="Times New Roman"/>
      <w:sz w:val="2"/>
      <w:szCs w:val="20"/>
      <w:lang w:val="x-none" w:eastAsia="x-none"/>
    </w:rPr>
  </w:style>
  <w:style w:type="character" w:customStyle="1" w:styleId="ab">
    <w:name w:val="Схема документа Знак"/>
    <w:basedOn w:val="a2"/>
    <w:link w:val="aa"/>
    <w:uiPriority w:val="99"/>
    <w:rsid w:val="0026027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c">
    <w:name w:val="Balloon Text"/>
    <w:basedOn w:val="a1"/>
    <w:link w:val="ad"/>
    <w:semiHidden/>
    <w:unhideWhenUsed/>
    <w:rsid w:val="0026027F"/>
    <w:pPr>
      <w:spacing w:after="0" w:line="240" w:lineRule="auto"/>
    </w:pPr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d">
    <w:name w:val="Текст выноски Знак"/>
    <w:basedOn w:val="a2"/>
    <w:link w:val="ac"/>
    <w:semiHidden/>
    <w:rsid w:val="0026027F"/>
    <w:rPr>
      <w:rFonts w:ascii="Calibri" w:eastAsia="Times New Roman" w:hAnsi="Calibri" w:cs="Times New Roman"/>
      <w:sz w:val="16"/>
      <w:szCs w:val="16"/>
      <w:lang w:eastAsia="ru-RU"/>
    </w:rPr>
  </w:style>
  <w:style w:type="character" w:styleId="ae">
    <w:name w:val="Hyperlink"/>
    <w:uiPriority w:val="99"/>
    <w:unhideWhenUsed/>
    <w:rsid w:val="0026027F"/>
    <w:rPr>
      <w:color w:val="0000FF"/>
      <w:u w:val="single"/>
    </w:rPr>
  </w:style>
  <w:style w:type="paragraph" w:customStyle="1" w:styleId="af">
    <w:basedOn w:val="a1"/>
    <w:next w:val="af0"/>
    <w:link w:val="af1"/>
    <w:qFormat/>
    <w:rsid w:val="002602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Название Знак"/>
    <w:link w:val="af"/>
    <w:uiPriority w:val="10"/>
    <w:rsid w:val="0026027F"/>
    <w:rPr>
      <w:rFonts w:ascii="Times New Roman" w:hAnsi="Times New Roman"/>
      <w:sz w:val="28"/>
      <w:szCs w:val="24"/>
      <w:lang w:val="ru-RU" w:eastAsia="ru-RU"/>
    </w:rPr>
  </w:style>
  <w:style w:type="paragraph" w:styleId="af2">
    <w:name w:val="Body Text"/>
    <w:basedOn w:val="a1"/>
    <w:link w:val="af3"/>
    <w:uiPriority w:val="99"/>
    <w:unhideWhenUsed/>
    <w:rsid w:val="0026027F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2"/>
    <w:link w:val="af2"/>
    <w:uiPriority w:val="99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602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y-AM"/>
    </w:rPr>
  </w:style>
  <w:style w:type="character" w:styleId="af4">
    <w:name w:val="annotation reference"/>
    <w:uiPriority w:val="99"/>
    <w:unhideWhenUsed/>
    <w:rsid w:val="0026027F"/>
    <w:rPr>
      <w:sz w:val="16"/>
      <w:szCs w:val="16"/>
    </w:rPr>
  </w:style>
  <w:style w:type="paragraph" w:styleId="af5">
    <w:name w:val="annotation text"/>
    <w:basedOn w:val="a1"/>
    <w:link w:val="af6"/>
    <w:uiPriority w:val="99"/>
    <w:unhideWhenUsed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2"/>
    <w:link w:val="af5"/>
    <w:uiPriority w:val="99"/>
    <w:rsid w:val="0026027F"/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unhideWhenUsed/>
    <w:rsid w:val="0026027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26027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f9">
    <w:name w:val="Заголовок Знак"/>
    <w:uiPriority w:val="10"/>
    <w:rsid w:val="002602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a">
    <w:name w:val="Body Text Indent"/>
    <w:basedOn w:val="a1"/>
    <w:link w:val="afb"/>
    <w:unhideWhenUsed/>
    <w:rsid w:val="0026027F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Основной текст с отступом Знак"/>
    <w:basedOn w:val="a2"/>
    <w:link w:val="afa"/>
    <w:rsid w:val="0026027F"/>
    <w:rPr>
      <w:rFonts w:ascii="Calibri" w:eastAsia="Times New Roman" w:hAnsi="Calibri" w:cs="Times New Roman"/>
      <w:lang w:eastAsia="ru-RU"/>
    </w:rPr>
  </w:style>
  <w:style w:type="paragraph" w:styleId="af0">
    <w:name w:val="Title"/>
    <w:basedOn w:val="a1"/>
    <w:next w:val="a1"/>
    <w:link w:val="12"/>
    <w:uiPriority w:val="10"/>
    <w:qFormat/>
    <w:rsid w:val="0026027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Заголовок Знак1"/>
    <w:basedOn w:val="a2"/>
    <w:link w:val="af0"/>
    <w:uiPriority w:val="10"/>
    <w:rsid w:val="0026027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ConsPlusTitle">
    <w:name w:val="ConsPlusTitle"/>
    <w:rsid w:val="005A1263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numbering" w:customStyle="1" w:styleId="21">
    <w:name w:val="Нет списка2"/>
    <w:next w:val="a4"/>
    <w:uiPriority w:val="99"/>
    <w:semiHidden/>
    <w:unhideWhenUsed/>
    <w:rsid w:val="00433BD0"/>
  </w:style>
  <w:style w:type="paragraph" w:customStyle="1" w:styleId="afc">
    <w:basedOn w:val="a1"/>
    <w:next w:val="af0"/>
    <w:qFormat/>
    <w:rsid w:val="00433B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31">
    <w:name w:val="Нет списка3"/>
    <w:next w:val="a4"/>
    <w:uiPriority w:val="99"/>
    <w:semiHidden/>
    <w:unhideWhenUsed/>
    <w:rsid w:val="006A20F7"/>
  </w:style>
  <w:style w:type="paragraph" w:customStyle="1" w:styleId="afd">
    <w:basedOn w:val="a1"/>
    <w:next w:val="af0"/>
    <w:qFormat/>
    <w:rsid w:val="006A20F7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2"/>
    <w:link w:val="1"/>
    <w:rsid w:val="001377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2"/>
    <w:link w:val="3"/>
    <w:rsid w:val="0013770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4">
    <w:name w:val="Нет списка4"/>
    <w:next w:val="a4"/>
    <w:uiPriority w:val="99"/>
    <w:semiHidden/>
    <w:unhideWhenUsed/>
    <w:rsid w:val="0013770B"/>
  </w:style>
  <w:style w:type="table" w:styleId="afe">
    <w:name w:val="Table Grid"/>
    <w:basedOn w:val="a3"/>
    <w:uiPriority w:val="59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Знак Знак Знак1 Знак"/>
    <w:basedOn w:val="a1"/>
    <w:rsid w:val="0013770B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Indent 2"/>
    <w:basedOn w:val="a1"/>
    <w:link w:val="23"/>
    <w:rsid w:val="0013770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rsid w:val="00137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Plain Text"/>
    <w:basedOn w:val="a1"/>
    <w:link w:val="aff0"/>
    <w:rsid w:val="0013770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0">
    <w:name w:val="Текст Знак"/>
    <w:basedOn w:val="a2"/>
    <w:link w:val="aff"/>
    <w:rsid w:val="0013770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2">
    <w:name w:val="Основной текст с отступом 3 Знак"/>
    <w:link w:val="33"/>
    <w:locked/>
    <w:rsid w:val="0013770B"/>
    <w:rPr>
      <w:sz w:val="16"/>
      <w:szCs w:val="16"/>
    </w:rPr>
  </w:style>
  <w:style w:type="paragraph" w:customStyle="1" w:styleId="310">
    <w:name w:val="Основной текст с отступом 31"/>
    <w:basedOn w:val="a1"/>
    <w:next w:val="33"/>
    <w:rsid w:val="0013770B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2"/>
    <w:uiPriority w:val="99"/>
    <w:semiHidden/>
    <w:rsid w:val="0013770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1">
    <w:name w:val="Знак Знак"/>
    <w:rsid w:val="0013770B"/>
    <w:rPr>
      <w:sz w:val="24"/>
      <w:szCs w:val="24"/>
    </w:rPr>
  </w:style>
  <w:style w:type="paragraph" w:customStyle="1" w:styleId="ConsNonformat">
    <w:name w:val="ConsNonformat"/>
    <w:rsid w:val="0013770B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page number"/>
    <w:basedOn w:val="a2"/>
    <w:rsid w:val="0013770B"/>
  </w:style>
  <w:style w:type="paragraph" w:customStyle="1" w:styleId="consplustitle0">
    <w:name w:val="consplustitle"/>
    <w:basedOn w:val="a1"/>
    <w:rsid w:val="0013770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f3">
    <w:name w:val="FollowedHyperlink"/>
    <w:uiPriority w:val="99"/>
    <w:unhideWhenUsed/>
    <w:rsid w:val="0013770B"/>
    <w:rPr>
      <w:color w:val="800080"/>
      <w:u w:val="single"/>
    </w:rPr>
  </w:style>
  <w:style w:type="paragraph" w:customStyle="1" w:styleId="14">
    <w:name w:val="Абзац списка1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styleId="24">
    <w:name w:val="Body Text 2"/>
    <w:basedOn w:val="a1"/>
    <w:link w:val="25"/>
    <w:uiPriority w:val="99"/>
    <w:rsid w:val="0013770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Основной текст 2 Знак"/>
    <w:basedOn w:val="a2"/>
    <w:link w:val="24"/>
    <w:uiPriority w:val="99"/>
    <w:rsid w:val="001377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13770B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footnote text"/>
    <w:basedOn w:val="a1"/>
    <w:link w:val="aff5"/>
    <w:rsid w:val="001377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2"/>
    <w:link w:val="aff4"/>
    <w:rsid w:val="001377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Абзац списка2"/>
    <w:basedOn w:val="a1"/>
    <w:rsid w:val="0013770B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FR2">
    <w:name w:val="FR2"/>
    <w:rsid w:val="0013770B"/>
    <w:pPr>
      <w:widowControl w:val="0"/>
      <w:snapToGrid w:val="0"/>
      <w:spacing w:before="80" w:after="0" w:line="240" w:lineRule="auto"/>
      <w:jc w:val="right"/>
    </w:pPr>
    <w:rPr>
      <w:rFonts w:ascii="Arial" w:eastAsia="Calibri" w:hAnsi="Arial" w:cs="Times New Roman"/>
      <w:b/>
      <w:sz w:val="24"/>
      <w:szCs w:val="20"/>
      <w:lang w:eastAsia="ru-RU"/>
    </w:rPr>
  </w:style>
  <w:style w:type="character" w:customStyle="1" w:styleId="5">
    <w:name w:val="Основной текст (5)"/>
    <w:rsid w:val="0013770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</w:rPr>
  </w:style>
  <w:style w:type="character" w:customStyle="1" w:styleId="27">
    <w:name w:val="Основной текст (2)"/>
    <w:rsid w:val="0013770B"/>
    <w:rPr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paragraph" w:styleId="28">
    <w:name w:val="List 2"/>
    <w:basedOn w:val="aff6"/>
    <w:rsid w:val="0013770B"/>
    <w:pPr>
      <w:widowControl w:val="0"/>
      <w:spacing w:after="220" w:line="216" w:lineRule="auto"/>
      <w:ind w:left="1800" w:right="-360" w:hanging="360"/>
    </w:pPr>
    <w:rPr>
      <w:sz w:val="20"/>
      <w:szCs w:val="20"/>
    </w:rPr>
  </w:style>
  <w:style w:type="paragraph" w:styleId="aff6">
    <w:name w:val="List"/>
    <w:basedOn w:val="a1"/>
    <w:rsid w:val="0013770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List Continue 2"/>
    <w:basedOn w:val="aff7"/>
    <w:rsid w:val="0013770B"/>
    <w:pPr>
      <w:widowControl w:val="0"/>
      <w:spacing w:after="220" w:line="216" w:lineRule="auto"/>
      <w:ind w:left="1920" w:right="720"/>
    </w:pPr>
    <w:rPr>
      <w:sz w:val="20"/>
      <w:szCs w:val="20"/>
    </w:rPr>
  </w:style>
  <w:style w:type="paragraph" w:styleId="aff7">
    <w:name w:val="List Continue"/>
    <w:basedOn w:val="a1"/>
    <w:rsid w:val="0013770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1"/>
    <w:rsid w:val="0013770B"/>
    <w:pPr>
      <w:widowControl w:val="0"/>
      <w:overflowPunct w:val="0"/>
      <w:autoSpaceDE w:val="0"/>
      <w:autoSpaceDN w:val="0"/>
      <w:adjustRightInd w:val="0"/>
      <w:spacing w:after="0" w:line="216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Текст1"/>
    <w:basedOn w:val="a1"/>
    <w:rsid w:val="0013770B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4">
    <w:name w:val="Body Text 3"/>
    <w:basedOn w:val="a1"/>
    <w:link w:val="35"/>
    <w:rsid w:val="0013770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1377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1"/>
    <w:link w:val="32"/>
    <w:unhideWhenUsed/>
    <w:rsid w:val="0013770B"/>
    <w:pPr>
      <w:spacing w:after="120"/>
      <w:ind w:left="283"/>
    </w:pPr>
    <w:rPr>
      <w:sz w:val="16"/>
      <w:szCs w:val="16"/>
    </w:rPr>
  </w:style>
  <w:style w:type="character" w:customStyle="1" w:styleId="320">
    <w:name w:val="Основной текст с отступом 3 Знак2"/>
    <w:basedOn w:val="a2"/>
    <w:uiPriority w:val="99"/>
    <w:semiHidden/>
    <w:rsid w:val="0013770B"/>
    <w:rPr>
      <w:sz w:val="16"/>
      <w:szCs w:val="16"/>
    </w:rPr>
  </w:style>
  <w:style w:type="numbering" w:customStyle="1" w:styleId="50">
    <w:name w:val="Нет списка5"/>
    <w:next w:val="a4"/>
    <w:uiPriority w:val="99"/>
    <w:semiHidden/>
    <w:unhideWhenUsed/>
    <w:rsid w:val="00AF6A98"/>
  </w:style>
  <w:style w:type="numbering" w:customStyle="1" w:styleId="6">
    <w:name w:val="Нет списка6"/>
    <w:next w:val="a4"/>
    <w:uiPriority w:val="99"/>
    <w:semiHidden/>
    <w:unhideWhenUsed/>
    <w:rsid w:val="00023085"/>
  </w:style>
  <w:style w:type="paragraph" w:styleId="36">
    <w:name w:val="List 3"/>
    <w:basedOn w:val="a1"/>
    <w:uiPriority w:val="99"/>
    <w:unhideWhenUsed/>
    <w:rsid w:val="0002308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">
    <w:name w:val="Абзац списка3"/>
    <w:basedOn w:val="a1"/>
    <w:rsid w:val="000230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023085"/>
    <w:pPr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numbering" w:customStyle="1" w:styleId="7">
    <w:name w:val="Нет списка7"/>
    <w:next w:val="a4"/>
    <w:uiPriority w:val="99"/>
    <w:semiHidden/>
    <w:unhideWhenUsed/>
    <w:rsid w:val="009C78CC"/>
  </w:style>
  <w:style w:type="paragraph" w:customStyle="1" w:styleId="msonormal0">
    <w:name w:val="msonormal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39346,bqiaagaaeyqcaaagiaiaaamktakabrs4cqaaaaaaaaaaaaaaaaaaaaaaaaaaaaaaaaaaaaaaaaaaaaaaaaaaaaaaaaaaaaaaaaaaaaaaaaaaaaaaaaaaaaaaaaaaaaaaaaaaaaaaaaaaaaaaaaaaaaaaaaaaaaaaaaaaaaaaaaaaaaaaaaaaaaaaaaaaaaaaaaaaaaaaaaaaaaaaaaaaaaaaaaaaaaaaaaaaaa"/>
    <w:basedOn w:val="a1"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8">
    <w:name w:val="Normal (Web)"/>
    <w:basedOn w:val="a1"/>
    <w:uiPriority w:val="99"/>
    <w:semiHidden/>
    <w:unhideWhenUsed/>
    <w:rsid w:val="009C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9">
    <w:name w:val="footnote reference"/>
    <w:unhideWhenUsed/>
    <w:rsid w:val="00FE4991"/>
    <w:rPr>
      <w:vertAlign w:val="superscript"/>
    </w:rPr>
  </w:style>
  <w:style w:type="table" w:customStyle="1" w:styleId="TableNormal">
    <w:name w:val="Table Normal"/>
    <w:rsid w:val="003B3EF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0">
    <w:name w:val="С числами"/>
    <w:rsid w:val="003B3EF6"/>
    <w:pPr>
      <w:numPr>
        <w:numId w:val="1"/>
      </w:numPr>
    </w:pPr>
  </w:style>
  <w:style w:type="numbering" w:customStyle="1" w:styleId="a">
    <w:name w:val="Пункты"/>
    <w:rsid w:val="003B3EF6"/>
    <w:pPr>
      <w:numPr>
        <w:numId w:val="3"/>
      </w:numPr>
    </w:pPr>
  </w:style>
  <w:style w:type="character" w:customStyle="1" w:styleId="apple-converted-space">
    <w:name w:val="apple-converted-space"/>
    <w:basedOn w:val="a2"/>
    <w:rsid w:val="00B956C6"/>
  </w:style>
  <w:style w:type="character" w:customStyle="1" w:styleId="fontstyle01">
    <w:name w:val="fontstyle01"/>
    <w:rsid w:val="00B956C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fa">
    <w:name w:val="Гипертекстовая ссылка"/>
    <w:basedOn w:val="a2"/>
    <w:uiPriority w:val="99"/>
    <w:rsid w:val="00B90BA2"/>
    <w:rPr>
      <w:b w:val="0"/>
      <w:bCs w:val="0"/>
      <w:color w:val="106BBE"/>
    </w:rPr>
  </w:style>
  <w:style w:type="numbering" w:customStyle="1" w:styleId="8">
    <w:name w:val="Нет списка8"/>
    <w:next w:val="a4"/>
    <w:uiPriority w:val="99"/>
    <w:semiHidden/>
    <w:unhideWhenUsed/>
    <w:rsid w:val="00347F17"/>
  </w:style>
  <w:style w:type="paragraph" w:customStyle="1" w:styleId="ConsPlusNonformat">
    <w:name w:val="ConsPlusNonformat"/>
    <w:rsid w:val="00347F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6">
    <w:name w:val="Сетка таблицы1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3"/>
    <w:next w:val="afe"/>
    <w:uiPriority w:val="59"/>
    <w:rsid w:val="00347F17"/>
    <w:pPr>
      <w:spacing w:after="0" w:line="240" w:lineRule="auto"/>
      <w:jc w:val="center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8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48E0-9C4B-4558-9DB6-7023CE1D4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2025-06-24T06:56:00Z</cp:lastPrinted>
  <dcterms:created xsi:type="dcterms:W3CDTF">2026-10-05T10:50:00Z</dcterms:created>
  <dcterms:modified xsi:type="dcterms:W3CDTF">2026-10-05T10:52:00Z</dcterms:modified>
</cp:coreProperties>
</file>